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588" w:rsidRPr="00FA5588" w:rsidRDefault="003574F6" w:rsidP="00FA5588">
      <w:pPr>
        <w:rPr>
          <w:sz w:val="28"/>
          <w:szCs w:val="28"/>
        </w:rPr>
      </w:pPr>
      <w:r>
        <w:rPr>
          <w:b/>
          <w:bCs/>
          <w:sz w:val="28"/>
          <w:szCs w:val="28"/>
        </w:rPr>
        <w:t>14</w:t>
      </w:r>
      <w:r w:rsidRPr="003574F6">
        <w:rPr>
          <w:b/>
          <w:bCs/>
          <w:sz w:val="28"/>
          <w:szCs w:val="28"/>
          <w:vertAlign w:val="superscript"/>
        </w:rPr>
        <w:t>ο</w:t>
      </w:r>
      <w:r>
        <w:rPr>
          <w:b/>
          <w:bCs/>
          <w:sz w:val="28"/>
          <w:szCs w:val="28"/>
        </w:rPr>
        <w:t xml:space="preserve">  ΜΑΘΗΜΑ</w:t>
      </w:r>
      <w:r w:rsidR="00FA5588" w:rsidRPr="00FA5588">
        <w:rPr>
          <w:b/>
          <w:bCs/>
          <w:sz w:val="28"/>
          <w:szCs w:val="28"/>
        </w:rPr>
        <w:t xml:space="preserve">                 </w:t>
      </w:r>
      <w:r>
        <w:rPr>
          <w:b/>
          <w:bCs/>
          <w:sz w:val="28"/>
          <w:szCs w:val="28"/>
        </w:rPr>
        <w:t xml:space="preserve">  </w:t>
      </w:r>
      <w:r w:rsidR="00FA5588">
        <w:rPr>
          <w:b/>
          <w:bCs/>
          <w:sz w:val="28"/>
          <w:szCs w:val="28"/>
        </w:rPr>
        <w:t xml:space="preserve"> </w:t>
      </w:r>
      <w:r w:rsidR="00FA5588" w:rsidRPr="00FA5588">
        <w:rPr>
          <w:b/>
          <w:bCs/>
          <w:sz w:val="28"/>
          <w:szCs w:val="28"/>
        </w:rPr>
        <w:t>ΤΡΙΒΗ</w:t>
      </w:r>
    </w:p>
    <w:p w:rsidR="00FA5588" w:rsidRDefault="00FA5588" w:rsidP="00FA5588">
      <w:pPr>
        <w:ind w:left="720"/>
      </w:pPr>
    </w:p>
    <w:p w:rsidR="00FA5588" w:rsidRDefault="00FA5588" w:rsidP="00FA5588">
      <w:pPr>
        <w:ind w:left="720"/>
      </w:pPr>
    </w:p>
    <w:p w:rsidR="00C34B78" w:rsidRPr="00FA5588" w:rsidRDefault="0033777E" w:rsidP="00FA5588">
      <w:pPr>
        <w:numPr>
          <w:ilvl w:val="0"/>
          <w:numId w:val="1"/>
        </w:numPr>
      </w:pPr>
      <w:r w:rsidRPr="00FA5588">
        <w:t xml:space="preserve">Είναι η δύναμη που δημιουργείται από την επαφή δυο επιφανειών μεταξύ τους. </w:t>
      </w:r>
    </w:p>
    <w:p w:rsidR="00C34B78" w:rsidRPr="00FA5588" w:rsidRDefault="0033777E" w:rsidP="00FA5588">
      <w:pPr>
        <w:numPr>
          <w:ilvl w:val="0"/>
          <w:numId w:val="1"/>
        </w:numPr>
      </w:pPr>
      <w:r w:rsidRPr="00FA5588">
        <w:t>Για να παραχθεί τριβή θα πρέπει πάνω σε ένα σώμα να επιδράσει μια δύναμη (</w:t>
      </w:r>
      <w:r w:rsidRPr="00FA5588">
        <w:rPr>
          <w:lang w:val="en-US"/>
        </w:rPr>
        <w:t>F</w:t>
      </w:r>
      <w:r w:rsidRPr="00FA5588">
        <w:t xml:space="preserve">)  η οποία τείνει να το κινήσει προς μια κατεύθυνση. </w:t>
      </w:r>
    </w:p>
    <w:p w:rsidR="00C34B78" w:rsidRPr="00FA5588" w:rsidRDefault="0033777E" w:rsidP="00FA5588">
      <w:pPr>
        <w:numPr>
          <w:ilvl w:val="0"/>
          <w:numId w:val="1"/>
        </w:numPr>
      </w:pPr>
      <w:r w:rsidRPr="00FA5588">
        <w:t xml:space="preserve">Το μέγεθος της τριβής εξαρτάται από το </w:t>
      </w:r>
      <w:r w:rsidRPr="00FA5588">
        <w:rPr>
          <w:b/>
          <w:bCs/>
          <w:i/>
          <w:iCs/>
        </w:rPr>
        <w:t xml:space="preserve">είδος της επιφάνειας </w:t>
      </w:r>
      <w:r w:rsidRPr="00FA5588">
        <w:t xml:space="preserve">των δυο σωμάτων που έρχονται σε επαφή και από τη </w:t>
      </w:r>
      <w:r w:rsidRPr="00FA5588">
        <w:rPr>
          <w:b/>
          <w:bCs/>
          <w:i/>
          <w:iCs/>
        </w:rPr>
        <w:t xml:space="preserve">δύναμη </w:t>
      </w:r>
      <w:r w:rsidRPr="00FA5588">
        <w:t xml:space="preserve">που πιέζει η μία επιφάνεια την άλλη </w:t>
      </w:r>
    </w:p>
    <w:p w:rsidR="00782903" w:rsidRDefault="00782903"/>
    <w:p w:rsidR="002D026C" w:rsidRDefault="002D026C">
      <w:r w:rsidRPr="002D026C">
        <w:rPr>
          <w:noProof/>
          <w:lang w:eastAsia="el-GR"/>
        </w:rPr>
        <w:drawing>
          <wp:inline distT="0" distB="0" distL="0" distR="0">
            <wp:extent cx="1857388" cy="500066"/>
            <wp:effectExtent l="19050" t="0" r="9512" b="0"/>
            <wp:docPr id="1" name="Εικόνα 1"/>
            <wp:cNvGraphicFramePr/>
            <a:graphic xmlns:a="http://schemas.openxmlformats.org/drawingml/2006/main">
              <a:graphicData uri="http://schemas.openxmlformats.org/drawingml/2006/picture">
                <pic:pic xmlns:pic="http://schemas.openxmlformats.org/drawingml/2006/picture">
                  <pic:nvPicPr>
                    <pic:cNvPr id="3076" name="Picture 4"/>
                    <pic:cNvPicPr>
                      <a:picLocks noChangeAspect="1" noChangeArrowheads="1"/>
                    </pic:cNvPicPr>
                  </pic:nvPicPr>
                  <pic:blipFill>
                    <a:blip r:embed="rId5"/>
                    <a:srcRect/>
                    <a:stretch>
                      <a:fillRect/>
                    </a:stretch>
                  </pic:blipFill>
                  <pic:spPr bwMode="auto">
                    <a:xfrm>
                      <a:off x="0" y="0"/>
                      <a:ext cx="1857388" cy="500066"/>
                    </a:xfrm>
                    <a:prstGeom prst="rect">
                      <a:avLst/>
                    </a:prstGeom>
                    <a:noFill/>
                    <a:ln w="9525">
                      <a:noFill/>
                      <a:miter lim="800000"/>
                      <a:headEnd/>
                      <a:tailEnd/>
                    </a:ln>
                    <a:effectLst/>
                  </pic:spPr>
                </pic:pic>
              </a:graphicData>
            </a:graphic>
          </wp:inline>
        </w:drawing>
      </w:r>
      <w:r>
        <w:t xml:space="preserve">       </w:t>
      </w:r>
    </w:p>
    <w:p w:rsidR="002D026C" w:rsidRDefault="002D026C"/>
    <w:p w:rsidR="002D026C" w:rsidRPr="002D026C" w:rsidRDefault="002D026C" w:rsidP="002D026C">
      <w:r w:rsidRPr="002D026C">
        <w:t xml:space="preserve">Όπου μ ο συντελεστής τριβής, που εκφράζει την ολισθηρότητα των δυο επιφανειών </w:t>
      </w:r>
    </w:p>
    <w:p w:rsidR="002D026C" w:rsidRDefault="002D026C"/>
    <w:p w:rsidR="002D026C" w:rsidRDefault="002D026C">
      <w:r>
        <w:t xml:space="preserve">                                               </w:t>
      </w:r>
      <w:r w:rsidRPr="002D026C">
        <w:rPr>
          <w:noProof/>
          <w:lang w:eastAsia="el-GR"/>
        </w:rPr>
        <w:drawing>
          <wp:inline distT="0" distB="0" distL="0" distR="0">
            <wp:extent cx="3419475" cy="2524125"/>
            <wp:effectExtent l="19050" t="0" r="9525" b="0"/>
            <wp:docPr id="2" name="Εικόνα 2"/>
            <wp:cNvGraphicFramePr/>
            <a:graphic xmlns:a="http://schemas.openxmlformats.org/drawingml/2006/main">
              <a:graphicData uri="http://schemas.openxmlformats.org/drawingml/2006/picture">
                <pic:pic xmlns:pic="http://schemas.openxmlformats.org/drawingml/2006/picture">
                  <pic:nvPicPr>
                    <pic:cNvPr id="3077" name="Picture 5"/>
                    <pic:cNvPicPr>
                      <a:picLocks noChangeAspect="1" noChangeArrowheads="1"/>
                    </pic:cNvPicPr>
                  </pic:nvPicPr>
                  <pic:blipFill>
                    <a:blip r:embed="rId6"/>
                    <a:srcRect/>
                    <a:stretch>
                      <a:fillRect/>
                    </a:stretch>
                  </pic:blipFill>
                  <pic:spPr bwMode="auto">
                    <a:xfrm>
                      <a:off x="0" y="0"/>
                      <a:ext cx="3419475" cy="2524125"/>
                    </a:xfrm>
                    <a:prstGeom prst="rect">
                      <a:avLst/>
                    </a:prstGeom>
                    <a:noFill/>
                    <a:ln w="9525">
                      <a:noFill/>
                      <a:miter lim="800000"/>
                      <a:headEnd/>
                      <a:tailEnd/>
                    </a:ln>
                    <a:effectLst/>
                  </pic:spPr>
                </pic:pic>
              </a:graphicData>
            </a:graphic>
          </wp:inline>
        </w:drawing>
      </w:r>
    </w:p>
    <w:p w:rsidR="002D026C" w:rsidRDefault="002D026C"/>
    <w:p w:rsidR="00C34B78" w:rsidRDefault="0033777E" w:rsidP="00B32984">
      <w:pPr>
        <w:pStyle w:val="a4"/>
        <w:numPr>
          <w:ilvl w:val="0"/>
          <w:numId w:val="6"/>
        </w:numPr>
      </w:pPr>
      <w:r w:rsidRPr="00B32984">
        <w:t>Όταν μια δύναμη ασκείται πάνω σε ένα σώμα, το σώμα δεν κινείται αμέσως</w:t>
      </w:r>
      <w:r w:rsidR="00B32984">
        <w:t xml:space="preserve"> </w:t>
      </w:r>
    </w:p>
    <w:p w:rsidR="00B32984" w:rsidRDefault="00C34B78" w:rsidP="00B32984">
      <w:r>
        <w:rPr>
          <w:noProof/>
          <w:lang w:eastAsia="el-G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118.15pt;margin-top:1.3pt;width:41.75pt;height:59.3pt;z-index:251658240">
            <v:textbox style="layout-flow:vertical-ideographic"/>
          </v:shape>
        </w:pict>
      </w:r>
    </w:p>
    <w:p w:rsidR="00B32984" w:rsidRDefault="00B32984" w:rsidP="00B32984"/>
    <w:p w:rsidR="00B32984" w:rsidRPr="00B32984" w:rsidRDefault="00B32984" w:rsidP="00B32984"/>
    <w:p w:rsidR="002D026C" w:rsidRPr="00AF48C0" w:rsidRDefault="00B32984" w:rsidP="00B32984">
      <w:pPr>
        <w:rPr>
          <w:b/>
        </w:rPr>
      </w:pPr>
      <w:r w:rsidRPr="00B32984">
        <w:t xml:space="preserve">                        </w:t>
      </w:r>
      <w:r>
        <w:t xml:space="preserve">                    </w:t>
      </w:r>
      <w:r w:rsidRPr="00AF48C0">
        <w:rPr>
          <w:b/>
        </w:rPr>
        <w:t>Στατική Τριβή</w:t>
      </w:r>
    </w:p>
    <w:p w:rsidR="00C34B78" w:rsidRPr="00B32984" w:rsidRDefault="0033777E" w:rsidP="00B32984">
      <w:r w:rsidRPr="00B32984">
        <w:lastRenderedPageBreak/>
        <w:t>Όταν η στατική τριβή είναι υψηλή, τότε το σώμα δεν μπορεί να κινηθεί εύκολα</w:t>
      </w:r>
    </w:p>
    <w:p w:rsidR="00C34B78" w:rsidRDefault="0033777E" w:rsidP="00B32984">
      <w:r w:rsidRPr="00B32984">
        <w:t xml:space="preserve">Π.χ. Οι αθλήτριες του μπαλέτου μπορούν να διατηρούν την ισορροπία τους για παρατεταμένο χρονικό διάστημα, διατηρώντας υψηλή στατική τριβή </w:t>
      </w:r>
    </w:p>
    <w:p w:rsidR="00B32984" w:rsidRDefault="00B32984" w:rsidP="00B32984"/>
    <w:p w:rsidR="00C34B78" w:rsidRPr="00B32984" w:rsidRDefault="00C34B78" w:rsidP="00B32984">
      <w:pPr>
        <w:pStyle w:val="a4"/>
        <w:numPr>
          <w:ilvl w:val="0"/>
          <w:numId w:val="6"/>
        </w:numPr>
      </w:pPr>
      <w:r>
        <w:rPr>
          <w:noProof/>
          <w:lang w:eastAsia="el-GR"/>
        </w:rPr>
        <w:pict>
          <v:shape id="_x0000_s1027" type="#_x0000_t67" style="position:absolute;left:0;text-align:left;margin-left:114.5pt;margin-top:21.4pt;width:44.8pt;height:73.2pt;z-index:251659264">
            <v:textbox style="layout-flow:vertical-ideographic"/>
          </v:shape>
        </w:pict>
      </w:r>
      <w:r w:rsidR="0033777E" w:rsidRPr="00B32984">
        <w:t>Από τη στιγμή που το σώμα αρχίζει να κινείται</w:t>
      </w:r>
    </w:p>
    <w:p w:rsidR="00B32984" w:rsidRDefault="00B32984" w:rsidP="00B32984">
      <w:r w:rsidRPr="00B32984">
        <w:t xml:space="preserve">                  </w:t>
      </w:r>
    </w:p>
    <w:p w:rsidR="00B32984" w:rsidRDefault="00B32984" w:rsidP="00B32984"/>
    <w:p w:rsidR="00B32984" w:rsidRDefault="00B32984" w:rsidP="00B32984">
      <w:r>
        <w:t xml:space="preserve">                                           </w:t>
      </w:r>
    </w:p>
    <w:p w:rsidR="00B32984" w:rsidRPr="00AF48C0" w:rsidRDefault="00B32984" w:rsidP="00B32984">
      <w:pPr>
        <w:rPr>
          <w:b/>
        </w:rPr>
      </w:pPr>
      <w:r w:rsidRPr="00AF48C0">
        <w:rPr>
          <w:b/>
        </w:rPr>
        <w:t xml:space="preserve">                                       Δυναμική  Τριβή </w:t>
      </w:r>
    </w:p>
    <w:p w:rsidR="00B32984" w:rsidRPr="00B32984" w:rsidRDefault="00B32984" w:rsidP="00B32984"/>
    <w:p w:rsidR="00C34B78" w:rsidRPr="00AF48C0" w:rsidRDefault="0033777E" w:rsidP="00AF48C0">
      <w:pPr>
        <w:numPr>
          <w:ilvl w:val="0"/>
          <w:numId w:val="7"/>
        </w:numPr>
      </w:pPr>
      <w:r w:rsidRPr="00AF48C0">
        <w:t>Η τριβή συνδέεται στενά με την επίδραση του αγωνιστικού χώρου στην επίδοση.</w:t>
      </w:r>
    </w:p>
    <w:p w:rsidR="00C34B78" w:rsidRPr="00AF48C0" w:rsidRDefault="0033777E" w:rsidP="00AF48C0">
      <w:pPr>
        <w:numPr>
          <w:ilvl w:val="0"/>
          <w:numId w:val="7"/>
        </w:numPr>
      </w:pPr>
      <w:r w:rsidRPr="00AF48C0">
        <w:t>Η σύσταση του εδάφους επηρεάζει την απόδοση ενώ μπορεί να οδηγήσει σε τραυματισμούς</w:t>
      </w:r>
    </w:p>
    <w:p w:rsidR="00C34B78" w:rsidRPr="00AF48C0" w:rsidRDefault="0033777E" w:rsidP="00AF48C0">
      <w:pPr>
        <w:numPr>
          <w:ilvl w:val="0"/>
          <w:numId w:val="7"/>
        </w:numPr>
      </w:pPr>
      <w:r w:rsidRPr="00AF48C0">
        <w:t xml:space="preserve">Την ίδια επίδραση μπορούν να προκαλέσουν και οι καιρικές συνθήκες (π.χ. βροχή), που μεταβάλλουν την ολισθηρότητα του </w:t>
      </w:r>
      <w:proofErr w:type="spellStart"/>
      <w:r w:rsidRPr="00AF48C0">
        <w:t>αγ</w:t>
      </w:r>
      <w:proofErr w:type="spellEnd"/>
      <w:r w:rsidRPr="00AF48C0">
        <w:t xml:space="preserve">. χώρου </w:t>
      </w:r>
    </w:p>
    <w:p w:rsidR="00B32984" w:rsidRDefault="00B32984" w:rsidP="00B32984"/>
    <w:p w:rsidR="00AF48C0" w:rsidRDefault="00AF48C0" w:rsidP="00B32984"/>
    <w:p w:rsidR="00AF48C0" w:rsidRPr="00AF48C0" w:rsidRDefault="00AF48C0" w:rsidP="00B32984">
      <w:pPr>
        <w:rPr>
          <w:b/>
          <w:sz w:val="28"/>
          <w:szCs w:val="28"/>
        </w:rPr>
      </w:pPr>
      <w:r w:rsidRPr="00AF48C0">
        <w:rPr>
          <w:b/>
          <w:sz w:val="28"/>
          <w:szCs w:val="28"/>
        </w:rPr>
        <w:t>ΕΡΩΤΗΣΗ  ΠΙΣΤΟΠΟΙΗΣΗΣ</w:t>
      </w:r>
    </w:p>
    <w:p w:rsidR="00AF48C0" w:rsidRPr="00AF48C0" w:rsidRDefault="00AF48C0" w:rsidP="00AF48C0">
      <w:pPr>
        <w:rPr>
          <w:b/>
          <w:sz w:val="28"/>
          <w:szCs w:val="28"/>
        </w:rPr>
      </w:pPr>
      <w:r w:rsidRPr="00AF48C0">
        <w:rPr>
          <w:b/>
          <w:sz w:val="28"/>
          <w:szCs w:val="28"/>
        </w:rPr>
        <w:t>Αναφέρετε τον ορισμό της τριβής, τη σχέση της και τα είδη της. Δώστε παραδείγματα αθλημάτων με διαφορετικό επίπεδο τριβής.</w:t>
      </w:r>
    </w:p>
    <w:p w:rsidR="00AF48C0" w:rsidRDefault="00AF48C0" w:rsidP="00AF48C0">
      <w:pPr>
        <w:rPr>
          <w:rFonts w:eastAsia="Arial"/>
        </w:rPr>
      </w:pPr>
    </w:p>
    <w:p w:rsidR="00AF48C0" w:rsidRDefault="00AF48C0" w:rsidP="00AF48C0">
      <w:r>
        <w:t xml:space="preserve">Ένα  σώμα  για  να  μπορεί  να  κινείται  με  σταθερή  ταχύτητα θα  πρέπει  πάνω  σε  αυτό  να εφαρμόζεται  μια  σταθερή  δύναμη. Χωρίς  αυτή  τη  δύναμη  το  σώμα  επιβραδύνει  και  τελικά  σταματά  την  κίνησή  του. Αυτό  δείχνει  πως  η  αιτία  της  επιβράδυνσης  ή  και  της  τελικής  φάσης  του  σώματος  είναι  η  αλληλεπίδραση  του  με  το  περιβάλλον  και  συγκεκριμένα  με  τα  σώματα  που  έρχεται σε επαφή. </w:t>
      </w:r>
    </w:p>
    <w:p w:rsidR="00AF48C0" w:rsidRDefault="00AF48C0" w:rsidP="00AF48C0">
      <w:r>
        <w:t xml:space="preserve">Δύναμη  τριβής  είναι  το  μέτρο  εκείνο  που  αντιστέκεται  στο  κινούμενο  σώμα  και  είναι  ανάλογη  της  καθέτου  συνισταμένης  της  αντίδρασης  του  σώματος  και  του  συντελεστή  τριβής. </w:t>
      </w:r>
    </w:p>
    <w:p w:rsidR="00AF48C0" w:rsidRDefault="00AF48C0" w:rsidP="00AF48C0">
      <w:r w:rsidRPr="00AF48C0">
        <w:rPr>
          <w:lang w:val="en-US"/>
        </w:rPr>
        <w:t>T</w:t>
      </w:r>
      <w:r w:rsidRPr="0074572A">
        <w:t xml:space="preserve"> = </w:t>
      </w:r>
      <w:proofErr w:type="gramStart"/>
      <w:r w:rsidRPr="00AF48C0">
        <w:rPr>
          <w:lang w:val="en-US"/>
        </w:rPr>
        <w:t>n</w:t>
      </w:r>
      <w:r w:rsidRPr="0074572A">
        <w:t xml:space="preserve">  </w:t>
      </w:r>
      <w:r w:rsidRPr="00AF48C0">
        <w:rPr>
          <w:lang w:val="en-US"/>
        </w:rPr>
        <w:t>x</w:t>
      </w:r>
      <w:proofErr w:type="gramEnd"/>
      <w:r w:rsidRPr="0074572A">
        <w:t xml:space="preserve">  </w:t>
      </w:r>
      <w:r w:rsidRPr="00AF48C0">
        <w:rPr>
          <w:lang w:val="en-US"/>
        </w:rPr>
        <w:t>N</w:t>
      </w:r>
      <w:r w:rsidRPr="0074572A">
        <w:t xml:space="preserve">  </w:t>
      </w:r>
      <w:r w:rsidRPr="00AF48C0">
        <w:rPr>
          <w:lang w:val="en-US"/>
        </w:rPr>
        <w:t>n</w:t>
      </w:r>
      <w:r w:rsidRPr="0074572A">
        <w:t xml:space="preserve">= </w:t>
      </w:r>
      <w:r>
        <w:t>συντελεστής  τριβής  Ν= κάθετη  συνιστώσα</w:t>
      </w:r>
    </w:p>
    <w:p w:rsidR="00AF48C0" w:rsidRDefault="00AF48C0" w:rsidP="0033777E">
      <w:r>
        <w:lastRenderedPageBreak/>
        <w:t xml:space="preserve">Τα  είδη  της  τριβής  είναι: α) τριβή  ολίσθησης,  όπου  τα  σώματα  ολισθαίνουν  το  ένα  στο  άλλο, χωρίς  να  χάνουν  μεταξύ  τους  την  επαφή  και  β) τριβή  κύλισης,  όπου  λόγω  της  παραμόρφωσης  των  επιφανειών  των  σωμάτων, αυτές  δεν  εφάπτονται  σε  ένα  σημείο  αλλά  σε  ολόκληρη  περιοχή. </w:t>
      </w:r>
    </w:p>
    <w:p w:rsidR="00AF48C0" w:rsidRDefault="00AF48C0" w:rsidP="0033777E">
      <w:r>
        <w:t xml:space="preserve">Ομάδα  αθλημάτων  με  απαίτηση  αύξησης  της  δύναμης  τριβής , λόγω  της  επιφάνειας  στήριξης  του  αθλητή, είναι: το  μπάσκετ,  το  </w:t>
      </w:r>
      <w:proofErr w:type="spellStart"/>
      <w:r>
        <w:t>βόλεϋ</w:t>
      </w:r>
      <w:proofErr w:type="spellEnd"/>
      <w:r>
        <w:t>.</w:t>
      </w:r>
    </w:p>
    <w:p w:rsidR="00AF48C0" w:rsidRDefault="00AF48C0" w:rsidP="0033777E">
      <w:r>
        <w:t xml:space="preserve"> Ομάδα  αθλημάτων   με  ανάγκη  για  ελάττωση  δυνάμεων  τριβής, είναι: το </w:t>
      </w:r>
      <w:proofErr w:type="spellStart"/>
      <w:r>
        <w:t>σκί</w:t>
      </w:r>
      <w:proofErr w:type="spellEnd"/>
      <w:r>
        <w:t>, το  χόκεϋ, το  πατινάζ.</w:t>
      </w:r>
    </w:p>
    <w:p w:rsidR="00AF48C0" w:rsidRDefault="00AF48C0" w:rsidP="00AF48C0">
      <w:pPr>
        <w:ind w:left="822" w:right="1279" w:hanging="579"/>
        <w:rPr>
          <w:rFonts w:ascii="Arial" w:eastAsia="Arial" w:hAnsi="Arial" w:cs="Arial"/>
          <w:sz w:val="24"/>
          <w:szCs w:val="24"/>
        </w:rPr>
      </w:pPr>
    </w:p>
    <w:p w:rsidR="00AF48C0" w:rsidRDefault="00AF48C0" w:rsidP="00AF48C0">
      <w:pPr>
        <w:ind w:left="822" w:right="1279" w:hanging="579"/>
        <w:rPr>
          <w:rFonts w:ascii="Arial" w:eastAsia="Arial" w:hAnsi="Arial" w:cs="Arial"/>
          <w:sz w:val="24"/>
          <w:szCs w:val="24"/>
        </w:rPr>
      </w:pPr>
    </w:p>
    <w:p w:rsidR="00AF48C0" w:rsidRDefault="00AF48C0" w:rsidP="00AF48C0">
      <w:pPr>
        <w:ind w:left="822" w:right="1279" w:hanging="579"/>
        <w:rPr>
          <w:rFonts w:ascii="Arial" w:eastAsia="Arial" w:hAnsi="Arial" w:cs="Arial"/>
          <w:sz w:val="24"/>
          <w:szCs w:val="24"/>
        </w:rPr>
      </w:pPr>
    </w:p>
    <w:p w:rsidR="00AF48C0" w:rsidRDefault="00AF48C0" w:rsidP="00AF48C0">
      <w:pPr>
        <w:ind w:left="822" w:right="1279" w:hanging="579"/>
        <w:rPr>
          <w:rFonts w:ascii="Arial" w:eastAsia="Arial" w:hAnsi="Arial" w:cs="Arial"/>
          <w:sz w:val="24"/>
          <w:szCs w:val="24"/>
        </w:rPr>
      </w:pPr>
    </w:p>
    <w:p w:rsidR="00AF48C0" w:rsidRDefault="00AF48C0" w:rsidP="00AF48C0">
      <w:pPr>
        <w:ind w:left="822" w:right="1279" w:hanging="579"/>
        <w:rPr>
          <w:rFonts w:ascii="Arial" w:eastAsia="Arial" w:hAnsi="Arial" w:cs="Arial"/>
          <w:sz w:val="24"/>
          <w:szCs w:val="24"/>
        </w:rPr>
      </w:pPr>
    </w:p>
    <w:p w:rsidR="00AF48C0" w:rsidRPr="00AF48C0" w:rsidRDefault="00AF48C0" w:rsidP="00B32984">
      <w:pPr>
        <w:rPr>
          <w:b/>
        </w:rPr>
      </w:pPr>
    </w:p>
    <w:sectPr w:rsidR="00AF48C0" w:rsidRPr="00AF48C0" w:rsidSect="0078290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37EB0"/>
    <w:multiLevelType w:val="hybridMultilevel"/>
    <w:tmpl w:val="D20A8896"/>
    <w:lvl w:ilvl="0" w:tplc="57A832A0">
      <w:start w:val="1"/>
      <w:numFmt w:val="bullet"/>
      <w:lvlText w:val=""/>
      <w:lvlJc w:val="left"/>
      <w:pPr>
        <w:tabs>
          <w:tab w:val="num" w:pos="720"/>
        </w:tabs>
        <w:ind w:left="720" w:hanging="360"/>
      </w:pPr>
      <w:rPr>
        <w:rFonts w:ascii="Wingdings 3" w:hAnsi="Wingdings 3" w:hint="default"/>
      </w:rPr>
    </w:lvl>
    <w:lvl w:ilvl="1" w:tplc="862A887E" w:tentative="1">
      <w:start w:val="1"/>
      <w:numFmt w:val="bullet"/>
      <w:lvlText w:val=""/>
      <w:lvlJc w:val="left"/>
      <w:pPr>
        <w:tabs>
          <w:tab w:val="num" w:pos="1440"/>
        </w:tabs>
        <w:ind w:left="1440" w:hanging="360"/>
      </w:pPr>
      <w:rPr>
        <w:rFonts w:ascii="Wingdings 3" w:hAnsi="Wingdings 3" w:hint="default"/>
      </w:rPr>
    </w:lvl>
    <w:lvl w:ilvl="2" w:tplc="B842758E" w:tentative="1">
      <w:start w:val="1"/>
      <w:numFmt w:val="bullet"/>
      <w:lvlText w:val=""/>
      <w:lvlJc w:val="left"/>
      <w:pPr>
        <w:tabs>
          <w:tab w:val="num" w:pos="2160"/>
        </w:tabs>
        <w:ind w:left="2160" w:hanging="360"/>
      </w:pPr>
      <w:rPr>
        <w:rFonts w:ascii="Wingdings 3" w:hAnsi="Wingdings 3" w:hint="default"/>
      </w:rPr>
    </w:lvl>
    <w:lvl w:ilvl="3" w:tplc="4D16CD7C" w:tentative="1">
      <w:start w:val="1"/>
      <w:numFmt w:val="bullet"/>
      <w:lvlText w:val=""/>
      <w:lvlJc w:val="left"/>
      <w:pPr>
        <w:tabs>
          <w:tab w:val="num" w:pos="2880"/>
        </w:tabs>
        <w:ind w:left="2880" w:hanging="360"/>
      </w:pPr>
      <w:rPr>
        <w:rFonts w:ascii="Wingdings 3" w:hAnsi="Wingdings 3" w:hint="default"/>
      </w:rPr>
    </w:lvl>
    <w:lvl w:ilvl="4" w:tplc="9280CEC6" w:tentative="1">
      <w:start w:val="1"/>
      <w:numFmt w:val="bullet"/>
      <w:lvlText w:val=""/>
      <w:lvlJc w:val="left"/>
      <w:pPr>
        <w:tabs>
          <w:tab w:val="num" w:pos="3600"/>
        </w:tabs>
        <w:ind w:left="3600" w:hanging="360"/>
      </w:pPr>
      <w:rPr>
        <w:rFonts w:ascii="Wingdings 3" w:hAnsi="Wingdings 3" w:hint="default"/>
      </w:rPr>
    </w:lvl>
    <w:lvl w:ilvl="5" w:tplc="F6BAF616" w:tentative="1">
      <w:start w:val="1"/>
      <w:numFmt w:val="bullet"/>
      <w:lvlText w:val=""/>
      <w:lvlJc w:val="left"/>
      <w:pPr>
        <w:tabs>
          <w:tab w:val="num" w:pos="4320"/>
        </w:tabs>
        <w:ind w:left="4320" w:hanging="360"/>
      </w:pPr>
      <w:rPr>
        <w:rFonts w:ascii="Wingdings 3" w:hAnsi="Wingdings 3" w:hint="default"/>
      </w:rPr>
    </w:lvl>
    <w:lvl w:ilvl="6" w:tplc="61DEFD18" w:tentative="1">
      <w:start w:val="1"/>
      <w:numFmt w:val="bullet"/>
      <w:lvlText w:val=""/>
      <w:lvlJc w:val="left"/>
      <w:pPr>
        <w:tabs>
          <w:tab w:val="num" w:pos="5040"/>
        </w:tabs>
        <w:ind w:left="5040" w:hanging="360"/>
      </w:pPr>
      <w:rPr>
        <w:rFonts w:ascii="Wingdings 3" w:hAnsi="Wingdings 3" w:hint="default"/>
      </w:rPr>
    </w:lvl>
    <w:lvl w:ilvl="7" w:tplc="1B2A8592" w:tentative="1">
      <w:start w:val="1"/>
      <w:numFmt w:val="bullet"/>
      <w:lvlText w:val=""/>
      <w:lvlJc w:val="left"/>
      <w:pPr>
        <w:tabs>
          <w:tab w:val="num" w:pos="5760"/>
        </w:tabs>
        <w:ind w:left="5760" w:hanging="360"/>
      </w:pPr>
      <w:rPr>
        <w:rFonts w:ascii="Wingdings 3" w:hAnsi="Wingdings 3" w:hint="default"/>
      </w:rPr>
    </w:lvl>
    <w:lvl w:ilvl="8" w:tplc="9122434E" w:tentative="1">
      <w:start w:val="1"/>
      <w:numFmt w:val="bullet"/>
      <w:lvlText w:val=""/>
      <w:lvlJc w:val="left"/>
      <w:pPr>
        <w:tabs>
          <w:tab w:val="num" w:pos="6480"/>
        </w:tabs>
        <w:ind w:left="6480" w:hanging="360"/>
      </w:pPr>
      <w:rPr>
        <w:rFonts w:ascii="Wingdings 3" w:hAnsi="Wingdings 3" w:hint="default"/>
      </w:rPr>
    </w:lvl>
  </w:abstractNum>
  <w:abstractNum w:abstractNumId="1">
    <w:nsid w:val="323A0C1D"/>
    <w:multiLevelType w:val="hybridMultilevel"/>
    <w:tmpl w:val="3BE29AB4"/>
    <w:lvl w:ilvl="0" w:tplc="D0A287E0">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774206F"/>
    <w:multiLevelType w:val="hybridMultilevel"/>
    <w:tmpl w:val="E9A05052"/>
    <w:lvl w:ilvl="0" w:tplc="C92E961E">
      <w:start w:val="1"/>
      <w:numFmt w:val="bullet"/>
      <w:lvlText w:val=""/>
      <w:lvlJc w:val="left"/>
      <w:pPr>
        <w:tabs>
          <w:tab w:val="num" w:pos="720"/>
        </w:tabs>
        <w:ind w:left="720" w:hanging="360"/>
      </w:pPr>
      <w:rPr>
        <w:rFonts w:ascii="Wingdings 3" w:hAnsi="Wingdings 3" w:hint="default"/>
      </w:rPr>
    </w:lvl>
    <w:lvl w:ilvl="1" w:tplc="6AD60234" w:tentative="1">
      <w:start w:val="1"/>
      <w:numFmt w:val="bullet"/>
      <w:lvlText w:val=""/>
      <w:lvlJc w:val="left"/>
      <w:pPr>
        <w:tabs>
          <w:tab w:val="num" w:pos="1440"/>
        </w:tabs>
        <w:ind w:left="1440" w:hanging="360"/>
      </w:pPr>
      <w:rPr>
        <w:rFonts w:ascii="Wingdings 3" w:hAnsi="Wingdings 3" w:hint="default"/>
      </w:rPr>
    </w:lvl>
    <w:lvl w:ilvl="2" w:tplc="0088C504" w:tentative="1">
      <w:start w:val="1"/>
      <w:numFmt w:val="bullet"/>
      <w:lvlText w:val=""/>
      <w:lvlJc w:val="left"/>
      <w:pPr>
        <w:tabs>
          <w:tab w:val="num" w:pos="2160"/>
        </w:tabs>
        <w:ind w:left="2160" w:hanging="360"/>
      </w:pPr>
      <w:rPr>
        <w:rFonts w:ascii="Wingdings 3" w:hAnsi="Wingdings 3" w:hint="default"/>
      </w:rPr>
    </w:lvl>
    <w:lvl w:ilvl="3" w:tplc="D3FC27EC" w:tentative="1">
      <w:start w:val="1"/>
      <w:numFmt w:val="bullet"/>
      <w:lvlText w:val=""/>
      <w:lvlJc w:val="left"/>
      <w:pPr>
        <w:tabs>
          <w:tab w:val="num" w:pos="2880"/>
        </w:tabs>
        <w:ind w:left="2880" w:hanging="360"/>
      </w:pPr>
      <w:rPr>
        <w:rFonts w:ascii="Wingdings 3" w:hAnsi="Wingdings 3" w:hint="default"/>
      </w:rPr>
    </w:lvl>
    <w:lvl w:ilvl="4" w:tplc="0978B5FC" w:tentative="1">
      <w:start w:val="1"/>
      <w:numFmt w:val="bullet"/>
      <w:lvlText w:val=""/>
      <w:lvlJc w:val="left"/>
      <w:pPr>
        <w:tabs>
          <w:tab w:val="num" w:pos="3600"/>
        </w:tabs>
        <w:ind w:left="3600" w:hanging="360"/>
      </w:pPr>
      <w:rPr>
        <w:rFonts w:ascii="Wingdings 3" w:hAnsi="Wingdings 3" w:hint="default"/>
      </w:rPr>
    </w:lvl>
    <w:lvl w:ilvl="5" w:tplc="FE38315C" w:tentative="1">
      <w:start w:val="1"/>
      <w:numFmt w:val="bullet"/>
      <w:lvlText w:val=""/>
      <w:lvlJc w:val="left"/>
      <w:pPr>
        <w:tabs>
          <w:tab w:val="num" w:pos="4320"/>
        </w:tabs>
        <w:ind w:left="4320" w:hanging="360"/>
      </w:pPr>
      <w:rPr>
        <w:rFonts w:ascii="Wingdings 3" w:hAnsi="Wingdings 3" w:hint="default"/>
      </w:rPr>
    </w:lvl>
    <w:lvl w:ilvl="6" w:tplc="F57E9064" w:tentative="1">
      <w:start w:val="1"/>
      <w:numFmt w:val="bullet"/>
      <w:lvlText w:val=""/>
      <w:lvlJc w:val="left"/>
      <w:pPr>
        <w:tabs>
          <w:tab w:val="num" w:pos="5040"/>
        </w:tabs>
        <w:ind w:left="5040" w:hanging="360"/>
      </w:pPr>
      <w:rPr>
        <w:rFonts w:ascii="Wingdings 3" w:hAnsi="Wingdings 3" w:hint="default"/>
      </w:rPr>
    </w:lvl>
    <w:lvl w:ilvl="7" w:tplc="E68635A2" w:tentative="1">
      <w:start w:val="1"/>
      <w:numFmt w:val="bullet"/>
      <w:lvlText w:val=""/>
      <w:lvlJc w:val="left"/>
      <w:pPr>
        <w:tabs>
          <w:tab w:val="num" w:pos="5760"/>
        </w:tabs>
        <w:ind w:left="5760" w:hanging="360"/>
      </w:pPr>
      <w:rPr>
        <w:rFonts w:ascii="Wingdings 3" w:hAnsi="Wingdings 3" w:hint="default"/>
      </w:rPr>
    </w:lvl>
    <w:lvl w:ilvl="8" w:tplc="1032CBEA" w:tentative="1">
      <w:start w:val="1"/>
      <w:numFmt w:val="bullet"/>
      <w:lvlText w:val=""/>
      <w:lvlJc w:val="left"/>
      <w:pPr>
        <w:tabs>
          <w:tab w:val="num" w:pos="6480"/>
        </w:tabs>
        <w:ind w:left="6480" w:hanging="360"/>
      </w:pPr>
      <w:rPr>
        <w:rFonts w:ascii="Wingdings 3" w:hAnsi="Wingdings 3" w:hint="default"/>
      </w:rPr>
    </w:lvl>
  </w:abstractNum>
  <w:abstractNum w:abstractNumId="3">
    <w:nsid w:val="384A3A68"/>
    <w:multiLevelType w:val="hybridMultilevel"/>
    <w:tmpl w:val="B1A6B6D2"/>
    <w:lvl w:ilvl="0" w:tplc="101C72C4">
      <w:start w:val="1"/>
      <w:numFmt w:val="bullet"/>
      <w:lvlText w:val=""/>
      <w:lvlJc w:val="left"/>
      <w:pPr>
        <w:tabs>
          <w:tab w:val="num" w:pos="720"/>
        </w:tabs>
        <w:ind w:left="720" w:hanging="360"/>
      </w:pPr>
      <w:rPr>
        <w:rFonts w:ascii="Wingdings 3" w:hAnsi="Wingdings 3" w:hint="default"/>
      </w:rPr>
    </w:lvl>
    <w:lvl w:ilvl="1" w:tplc="2ED6423E" w:tentative="1">
      <w:start w:val="1"/>
      <w:numFmt w:val="bullet"/>
      <w:lvlText w:val=""/>
      <w:lvlJc w:val="left"/>
      <w:pPr>
        <w:tabs>
          <w:tab w:val="num" w:pos="1440"/>
        </w:tabs>
        <w:ind w:left="1440" w:hanging="360"/>
      </w:pPr>
      <w:rPr>
        <w:rFonts w:ascii="Wingdings 3" w:hAnsi="Wingdings 3" w:hint="default"/>
      </w:rPr>
    </w:lvl>
    <w:lvl w:ilvl="2" w:tplc="D070EC42" w:tentative="1">
      <w:start w:val="1"/>
      <w:numFmt w:val="bullet"/>
      <w:lvlText w:val=""/>
      <w:lvlJc w:val="left"/>
      <w:pPr>
        <w:tabs>
          <w:tab w:val="num" w:pos="2160"/>
        </w:tabs>
        <w:ind w:left="2160" w:hanging="360"/>
      </w:pPr>
      <w:rPr>
        <w:rFonts w:ascii="Wingdings 3" w:hAnsi="Wingdings 3" w:hint="default"/>
      </w:rPr>
    </w:lvl>
    <w:lvl w:ilvl="3" w:tplc="1D3E360A" w:tentative="1">
      <w:start w:val="1"/>
      <w:numFmt w:val="bullet"/>
      <w:lvlText w:val=""/>
      <w:lvlJc w:val="left"/>
      <w:pPr>
        <w:tabs>
          <w:tab w:val="num" w:pos="2880"/>
        </w:tabs>
        <w:ind w:left="2880" w:hanging="360"/>
      </w:pPr>
      <w:rPr>
        <w:rFonts w:ascii="Wingdings 3" w:hAnsi="Wingdings 3" w:hint="default"/>
      </w:rPr>
    </w:lvl>
    <w:lvl w:ilvl="4" w:tplc="A22E6CDA" w:tentative="1">
      <w:start w:val="1"/>
      <w:numFmt w:val="bullet"/>
      <w:lvlText w:val=""/>
      <w:lvlJc w:val="left"/>
      <w:pPr>
        <w:tabs>
          <w:tab w:val="num" w:pos="3600"/>
        </w:tabs>
        <w:ind w:left="3600" w:hanging="360"/>
      </w:pPr>
      <w:rPr>
        <w:rFonts w:ascii="Wingdings 3" w:hAnsi="Wingdings 3" w:hint="default"/>
      </w:rPr>
    </w:lvl>
    <w:lvl w:ilvl="5" w:tplc="5C163D4A" w:tentative="1">
      <w:start w:val="1"/>
      <w:numFmt w:val="bullet"/>
      <w:lvlText w:val=""/>
      <w:lvlJc w:val="left"/>
      <w:pPr>
        <w:tabs>
          <w:tab w:val="num" w:pos="4320"/>
        </w:tabs>
        <w:ind w:left="4320" w:hanging="360"/>
      </w:pPr>
      <w:rPr>
        <w:rFonts w:ascii="Wingdings 3" w:hAnsi="Wingdings 3" w:hint="default"/>
      </w:rPr>
    </w:lvl>
    <w:lvl w:ilvl="6" w:tplc="9348B6FA" w:tentative="1">
      <w:start w:val="1"/>
      <w:numFmt w:val="bullet"/>
      <w:lvlText w:val=""/>
      <w:lvlJc w:val="left"/>
      <w:pPr>
        <w:tabs>
          <w:tab w:val="num" w:pos="5040"/>
        </w:tabs>
        <w:ind w:left="5040" w:hanging="360"/>
      </w:pPr>
      <w:rPr>
        <w:rFonts w:ascii="Wingdings 3" w:hAnsi="Wingdings 3" w:hint="default"/>
      </w:rPr>
    </w:lvl>
    <w:lvl w:ilvl="7" w:tplc="3B1606D6" w:tentative="1">
      <w:start w:val="1"/>
      <w:numFmt w:val="bullet"/>
      <w:lvlText w:val=""/>
      <w:lvlJc w:val="left"/>
      <w:pPr>
        <w:tabs>
          <w:tab w:val="num" w:pos="5760"/>
        </w:tabs>
        <w:ind w:left="5760" w:hanging="360"/>
      </w:pPr>
      <w:rPr>
        <w:rFonts w:ascii="Wingdings 3" w:hAnsi="Wingdings 3" w:hint="default"/>
      </w:rPr>
    </w:lvl>
    <w:lvl w:ilvl="8" w:tplc="B9A6C968" w:tentative="1">
      <w:start w:val="1"/>
      <w:numFmt w:val="bullet"/>
      <w:lvlText w:val=""/>
      <w:lvlJc w:val="left"/>
      <w:pPr>
        <w:tabs>
          <w:tab w:val="num" w:pos="6480"/>
        </w:tabs>
        <w:ind w:left="6480" w:hanging="360"/>
      </w:pPr>
      <w:rPr>
        <w:rFonts w:ascii="Wingdings 3" w:hAnsi="Wingdings 3" w:hint="default"/>
      </w:rPr>
    </w:lvl>
  </w:abstractNum>
  <w:abstractNum w:abstractNumId="4">
    <w:nsid w:val="39FB0459"/>
    <w:multiLevelType w:val="hybridMultilevel"/>
    <w:tmpl w:val="DA6011BC"/>
    <w:lvl w:ilvl="0" w:tplc="DAC2FD42">
      <w:start w:val="1"/>
      <w:numFmt w:val="bullet"/>
      <w:lvlText w:val=""/>
      <w:lvlJc w:val="left"/>
      <w:pPr>
        <w:tabs>
          <w:tab w:val="num" w:pos="720"/>
        </w:tabs>
        <w:ind w:left="720" w:hanging="360"/>
      </w:pPr>
      <w:rPr>
        <w:rFonts w:ascii="Wingdings 3" w:hAnsi="Wingdings 3" w:hint="default"/>
      </w:rPr>
    </w:lvl>
    <w:lvl w:ilvl="1" w:tplc="8734359C" w:tentative="1">
      <w:start w:val="1"/>
      <w:numFmt w:val="bullet"/>
      <w:lvlText w:val=""/>
      <w:lvlJc w:val="left"/>
      <w:pPr>
        <w:tabs>
          <w:tab w:val="num" w:pos="1440"/>
        </w:tabs>
        <w:ind w:left="1440" w:hanging="360"/>
      </w:pPr>
      <w:rPr>
        <w:rFonts w:ascii="Wingdings 3" w:hAnsi="Wingdings 3" w:hint="default"/>
      </w:rPr>
    </w:lvl>
    <w:lvl w:ilvl="2" w:tplc="2F8C5800" w:tentative="1">
      <w:start w:val="1"/>
      <w:numFmt w:val="bullet"/>
      <w:lvlText w:val=""/>
      <w:lvlJc w:val="left"/>
      <w:pPr>
        <w:tabs>
          <w:tab w:val="num" w:pos="2160"/>
        </w:tabs>
        <w:ind w:left="2160" w:hanging="360"/>
      </w:pPr>
      <w:rPr>
        <w:rFonts w:ascii="Wingdings 3" w:hAnsi="Wingdings 3" w:hint="default"/>
      </w:rPr>
    </w:lvl>
    <w:lvl w:ilvl="3" w:tplc="8C6EDF98" w:tentative="1">
      <w:start w:val="1"/>
      <w:numFmt w:val="bullet"/>
      <w:lvlText w:val=""/>
      <w:lvlJc w:val="left"/>
      <w:pPr>
        <w:tabs>
          <w:tab w:val="num" w:pos="2880"/>
        </w:tabs>
        <w:ind w:left="2880" w:hanging="360"/>
      </w:pPr>
      <w:rPr>
        <w:rFonts w:ascii="Wingdings 3" w:hAnsi="Wingdings 3" w:hint="default"/>
      </w:rPr>
    </w:lvl>
    <w:lvl w:ilvl="4" w:tplc="7256D4B8" w:tentative="1">
      <w:start w:val="1"/>
      <w:numFmt w:val="bullet"/>
      <w:lvlText w:val=""/>
      <w:lvlJc w:val="left"/>
      <w:pPr>
        <w:tabs>
          <w:tab w:val="num" w:pos="3600"/>
        </w:tabs>
        <w:ind w:left="3600" w:hanging="360"/>
      </w:pPr>
      <w:rPr>
        <w:rFonts w:ascii="Wingdings 3" w:hAnsi="Wingdings 3" w:hint="default"/>
      </w:rPr>
    </w:lvl>
    <w:lvl w:ilvl="5" w:tplc="51D49A78" w:tentative="1">
      <w:start w:val="1"/>
      <w:numFmt w:val="bullet"/>
      <w:lvlText w:val=""/>
      <w:lvlJc w:val="left"/>
      <w:pPr>
        <w:tabs>
          <w:tab w:val="num" w:pos="4320"/>
        </w:tabs>
        <w:ind w:left="4320" w:hanging="360"/>
      </w:pPr>
      <w:rPr>
        <w:rFonts w:ascii="Wingdings 3" w:hAnsi="Wingdings 3" w:hint="default"/>
      </w:rPr>
    </w:lvl>
    <w:lvl w:ilvl="6" w:tplc="559E208E" w:tentative="1">
      <w:start w:val="1"/>
      <w:numFmt w:val="bullet"/>
      <w:lvlText w:val=""/>
      <w:lvlJc w:val="left"/>
      <w:pPr>
        <w:tabs>
          <w:tab w:val="num" w:pos="5040"/>
        </w:tabs>
        <w:ind w:left="5040" w:hanging="360"/>
      </w:pPr>
      <w:rPr>
        <w:rFonts w:ascii="Wingdings 3" w:hAnsi="Wingdings 3" w:hint="default"/>
      </w:rPr>
    </w:lvl>
    <w:lvl w:ilvl="7" w:tplc="5B9624AC" w:tentative="1">
      <w:start w:val="1"/>
      <w:numFmt w:val="bullet"/>
      <w:lvlText w:val=""/>
      <w:lvlJc w:val="left"/>
      <w:pPr>
        <w:tabs>
          <w:tab w:val="num" w:pos="5760"/>
        </w:tabs>
        <w:ind w:left="5760" w:hanging="360"/>
      </w:pPr>
      <w:rPr>
        <w:rFonts w:ascii="Wingdings 3" w:hAnsi="Wingdings 3" w:hint="default"/>
      </w:rPr>
    </w:lvl>
    <w:lvl w:ilvl="8" w:tplc="2F842370" w:tentative="1">
      <w:start w:val="1"/>
      <w:numFmt w:val="bullet"/>
      <w:lvlText w:val=""/>
      <w:lvlJc w:val="left"/>
      <w:pPr>
        <w:tabs>
          <w:tab w:val="num" w:pos="6480"/>
        </w:tabs>
        <w:ind w:left="6480" w:hanging="360"/>
      </w:pPr>
      <w:rPr>
        <w:rFonts w:ascii="Wingdings 3" w:hAnsi="Wingdings 3" w:hint="default"/>
      </w:rPr>
    </w:lvl>
  </w:abstractNum>
  <w:abstractNum w:abstractNumId="5">
    <w:nsid w:val="59530FEE"/>
    <w:multiLevelType w:val="hybridMultilevel"/>
    <w:tmpl w:val="C58E7834"/>
    <w:lvl w:ilvl="0" w:tplc="E3640AF8">
      <w:start w:val="1"/>
      <w:numFmt w:val="bullet"/>
      <w:lvlText w:val=""/>
      <w:lvlJc w:val="left"/>
      <w:pPr>
        <w:tabs>
          <w:tab w:val="num" w:pos="720"/>
        </w:tabs>
        <w:ind w:left="720" w:hanging="360"/>
      </w:pPr>
      <w:rPr>
        <w:rFonts w:ascii="Wingdings 3" w:hAnsi="Wingdings 3" w:hint="default"/>
      </w:rPr>
    </w:lvl>
    <w:lvl w:ilvl="1" w:tplc="29B8FE46" w:tentative="1">
      <w:start w:val="1"/>
      <w:numFmt w:val="bullet"/>
      <w:lvlText w:val=""/>
      <w:lvlJc w:val="left"/>
      <w:pPr>
        <w:tabs>
          <w:tab w:val="num" w:pos="1440"/>
        </w:tabs>
        <w:ind w:left="1440" w:hanging="360"/>
      </w:pPr>
      <w:rPr>
        <w:rFonts w:ascii="Wingdings 3" w:hAnsi="Wingdings 3" w:hint="default"/>
      </w:rPr>
    </w:lvl>
    <w:lvl w:ilvl="2" w:tplc="6C427A60" w:tentative="1">
      <w:start w:val="1"/>
      <w:numFmt w:val="bullet"/>
      <w:lvlText w:val=""/>
      <w:lvlJc w:val="left"/>
      <w:pPr>
        <w:tabs>
          <w:tab w:val="num" w:pos="2160"/>
        </w:tabs>
        <w:ind w:left="2160" w:hanging="360"/>
      </w:pPr>
      <w:rPr>
        <w:rFonts w:ascii="Wingdings 3" w:hAnsi="Wingdings 3" w:hint="default"/>
      </w:rPr>
    </w:lvl>
    <w:lvl w:ilvl="3" w:tplc="28C21D32" w:tentative="1">
      <w:start w:val="1"/>
      <w:numFmt w:val="bullet"/>
      <w:lvlText w:val=""/>
      <w:lvlJc w:val="left"/>
      <w:pPr>
        <w:tabs>
          <w:tab w:val="num" w:pos="2880"/>
        </w:tabs>
        <w:ind w:left="2880" w:hanging="360"/>
      </w:pPr>
      <w:rPr>
        <w:rFonts w:ascii="Wingdings 3" w:hAnsi="Wingdings 3" w:hint="default"/>
      </w:rPr>
    </w:lvl>
    <w:lvl w:ilvl="4" w:tplc="91226618" w:tentative="1">
      <w:start w:val="1"/>
      <w:numFmt w:val="bullet"/>
      <w:lvlText w:val=""/>
      <w:lvlJc w:val="left"/>
      <w:pPr>
        <w:tabs>
          <w:tab w:val="num" w:pos="3600"/>
        </w:tabs>
        <w:ind w:left="3600" w:hanging="360"/>
      </w:pPr>
      <w:rPr>
        <w:rFonts w:ascii="Wingdings 3" w:hAnsi="Wingdings 3" w:hint="default"/>
      </w:rPr>
    </w:lvl>
    <w:lvl w:ilvl="5" w:tplc="1898E9A4" w:tentative="1">
      <w:start w:val="1"/>
      <w:numFmt w:val="bullet"/>
      <w:lvlText w:val=""/>
      <w:lvlJc w:val="left"/>
      <w:pPr>
        <w:tabs>
          <w:tab w:val="num" w:pos="4320"/>
        </w:tabs>
        <w:ind w:left="4320" w:hanging="360"/>
      </w:pPr>
      <w:rPr>
        <w:rFonts w:ascii="Wingdings 3" w:hAnsi="Wingdings 3" w:hint="default"/>
      </w:rPr>
    </w:lvl>
    <w:lvl w:ilvl="6" w:tplc="F2AC6564" w:tentative="1">
      <w:start w:val="1"/>
      <w:numFmt w:val="bullet"/>
      <w:lvlText w:val=""/>
      <w:lvlJc w:val="left"/>
      <w:pPr>
        <w:tabs>
          <w:tab w:val="num" w:pos="5040"/>
        </w:tabs>
        <w:ind w:left="5040" w:hanging="360"/>
      </w:pPr>
      <w:rPr>
        <w:rFonts w:ascii="Wingdings 3" w:hAnsi="Wingdings 3" w:hint="default"/>
      </w:rPr>
    </w:lvl>
    <w:lvl w:ilvl="7" w:tplc="18C0C99C" w:tentative="1">
      <w:start w:val="1"/>
      <w:numFmt w:val="bullet"/>
      <w:lvlText w:val=""/>
      <w:lvlJc w:val="left"/>
      <w:pPr>
        <w:tabs>
          <w:tab w:val="num" w:pos="5760"/>
        </w:tabs>
        <w:ind w:left="5760" w:hanging="360"/>
      </w:pPr>
      <w:rPr>
        <w:rFonts w:ascii="Wingdings 3" w:hAnsi="Wingdings 3" w:hint="default"/>
      </w:rPr>
    </w:lvl>
    <w:lvl w:ilvl="8" w:tplc="F83CACA0" w:tentative="1">
      <w:start w:val="1"/>
      <w:numFmt w:val="bullet"/>
      <w:lvlText w:val=""/>
      <w:lvlJc w:val="left"/>
      <w:pPr>
        <w:tabs>
          <w:tab w:val="num" w:pos="6480"/>
        </w:tabs>
        <w:ind w:left="6480" w:hanging="360"/>
      </w:pPr>
      <w:rPr>
        <w:rFonts w:ascii="Wingdings 3" w:hAnsi="Wingdings 3" w:hint="default"/>
      </w:rPr>
    </w:lvl>
  </w:abstractNum>
  <w:abstractNum w:abstractNumId="6">
    <w:nsid w:val="69E97003"/>
    <w:multiLevelType w:val="hybridMultilevel"/>
    <w:tmpl w:val="FE103AA2"/>
    <w:lvl w:ilvl="0" w:tplc="A2BC771C">
      <w:start w:val="1"/>
      <w:numFmt w:val="bullet"/>
      <w:lvlText w:val=""/>
      <w:lvlJc w:val="left"/>
      <w:pPr>
        <w:tabs>
          <w:tab w:val="num" w:pos="720"/>
        </w:tabs>
        <w:ind w:left="720" w:hanging="360"/>
      </w:pPr>
      <w:rPr>
        <w:rFonts w:ascii="Wingdings 3" w:hAnsi="Wingdings 3" w:hint="default"/>
      </w:rPr>
    </w:lvl>
    <w:lvl w:ilvl="1" w:tplc="CF265FA4" w:tentative="1">
      <w:start w:val="1"/>
      <w:numFmt w:val="bullet"/>
      <w:lvlText w:val=""/>
      <w:lvlJc w:val="left"/>
      <w:pPr>
        <w:tabs>
          <w:tab w:val="num" w:pos="1440"/>
        </w:tabs>
        <w:ind w:left="1440" w:hanging="360"/>
      </w:pPr>
      <w:rPr>
        <w:rFonts w:ascii="Wingdings 3" w:hAnsi="Wingdings 3" w:hint="default"/>
      </w:rPr>
    </w:lvl>
    <w:lvl w:ilvl="2" w:tplc="A3209792" w:tentative="1">
      <w:start w:val="1"/>
      <w:numFmt w:val="bullet"/>
      <w:lvlText w:val=""/>
      <w:lvlJc w:val="left"/>
      <w:pPr>
        <w:tabs>
          <w:tab w:val="num" w:pos="2160"/>
        </w:tabs>
        <w:ind w:left="2160" w:hanging="360"/>
      </w:pPr>
      <w:rPr>
        <w:rFonts w:ascii="Wingdings 3" w:hAnsi="Wingdings 3" w:hint="default"/>
      </w:rPr>
    </w:lvl>
    <w:lvl w:ilvl="3" w:tplc="59048B62" w:tentative="1">
      <w:start w:val="1"/>
      <w:numFmt w:val="bullet"/>
      <w:lvlText w:val=""/>
      <w:lvlJc w:val="left"/>
      <w:pPr>
        <w:tabs>
          <w:tab w:val="num" w:pos="2880"/>
        </w:tabs>
        <w:ind w:left="2880" w:hanging="360"/>
      </w:pPr>
      <w:rPr>
        <w:rFonts w:ascii="Wingdings 3" w:hAnsi="Wingdings 3" w:hint="default"/>
      </w:rPr>
    </w:lvl>
    <w:lvl w:ilvl="4" w:tplc="BC68883C" w:tentative="1">
      <w:start w:val="1"/>
      <w:numFmt w:val="bullet"/>
      <w:lvlText w:val=""/>
      <w:lvlJc w:val="left"/>
      <w:pPr>
        <w:tabs>
          <w:tab w:val="num" w:pos="3600"/>
        </w:tabs>
        <w:ind w:left="3600" w:hanging="360"/>
      </w:pPr>
      <w:rPr>
        <w:rFonts w:ascii="Wingdings 3" w:hAnsi="Wingdings 3" w:hint="default"/>
      </w:rPr>
    </w:lvl>
    <w:lvl w:ilvl="5" w:tplc="C7022C24" w:tentative="1">
      <w:start w:val="1"/>
      <w:numFmt w:val="bullet"/>
      <w:lvlText w:val=""/>
      <w:lvlJc w:val="left"/>
      <w:pPr>
        <w:tabs>
          <w:tab w:val="num" w:pos="4320"/>
        </w:tabs>
        <w:ind w:left="4320" w:hanging="360"/>
      </w:pPr>
      <w:rPr>
        <w:rFonts w:ascii="Wingdings 3" w:hAnsi="Wingdings 3" w:hint="default"/>
      </w:rPr>
    </w:lvl>
    <w:lvl w:ilvl="6" w:tplc="CCCE82B8" w:tentative="1">
      <w:start w:val="1"/>
      <w:numFmt w:val="bullet"/>
      <w:lvlText w:val=""/>
      <w:lvlJc w:val="left"/>
      <w:pPr>
        <w:tabs>
          <w:tab w:val="num" w:pos="5040"/>
        </w:tabs>
        <w:ind w:left="5040" w:hanging="360"/>
      </w:pPr>
      <w:rPr>
        <w:rFonts w:ascii="Wingdings 3" w:hAnsi="Wingdings 3" w:hint="default"/>
      </w:rPr>
    </w:lvl>
    <w:lvl w:ilvl="7" w:tplc="2C785A8E" w:tentative="1">
      <w:start w:val="1"/>
      <w:numFmt w:val="bullet"/>
      <w:lvlText w:val=""/>
      <w:lvlJc w:val="left"/>
      <w:pPr>
        <w:tabs>
          <w:tab w:val="num" w:pos="5760"/>
        </w:tabs>
        <w:ind w:left="5760" w:hanging="360"/>
      </w:pPr>
      <w:rPr>
        <w:rFonts w:ascii="Wingdings 3" w:hAnsi="Wingdings 3" w:hint="default"/>
      </w:rPr>
    </w:lvl>
    <w:lvl w:ilvl="8" w:tplc="64825C5C"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5"/>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FA5588"/>
    <w:rsid w:val="002D026C"/>
    <w:rsid w:val="0033777E"/>
    <w:rsid w:val="003574F6"/>
    <w:rsid w:val="00782903"/>
    <w:rsid w:val="00AF48C0"/>
    <w:rsid w:val="00B32984"/>
    <w:rsid w:val="00C34B78"/>
    <w:rsid w:val="00FA55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9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026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D026C"/>
    <w:rPr>
      <w:rFonts w:ascii="Tahoma" w:hAnsi="Tahoma" w:cs="Tahoma"/>
      <w:sz w:val="16"/>
      <w:szCs w:val="16"/>
    </w:rPr>
  </w:style>
  <w:style w:type="paragraph" w:styleId="a4">
    <w:name w:val="List Paragraph"/>
    <w:basedOn w:val="a"/>
    <w:uiPriority w:val="34"/>
    <w:qFormat/>
    <w:rsid w:val="00B32984"/>
    <w:pPr>
      <w:ind w:left="720"/>
      <w:contextualSpacing/>
    </w:pPr>
  </w:style>
</w:styles>
</file>

<file path=word/webSettings.xml><?xml version="1.0" encoding="utf-8"?>
<w:webSettings xmlns:r="http://schemas.openxmlformats.org/officeDocument/2006/relationships" xmlns:w="http://schemas.openxmlformats.org/wordprocessingml/2006/main">
  <w:divs>
    <w:div w:id="113981822">
      <w:bodyDiv w:val="1"/>
      <w:marLeft w:val="0"/>
      <w:marRight w:val="0"/>
      <w:marTop w:val="0"/>
      <w:marBottom w:val="0"/>
      <w:divBdr>
        <w:top w:val="none" w:sz="0" w:space="0" w:color="auto"/>
        <w:left w:val="none" w:sz="0" w:space="0" w:color="auto"/>
        <w:bottom w:val="none" w:sz="0" w:space="0" w:color="auto"/>
        <w:right w:val="none" w:sz="0" w:space="0" w:color="auto"/>
      </w:divBdr>
      <w:divsChild>
        <w:div w:id="661547085">
          <w:marLeft w:val="576"/>
          <w:marRight w:val="0"/>
          <w:marTop w:val="80"/>
          <w:marBottom w:val="0"/>
          <w:divBdr>
            <w:top w:val="none" w:sz="0" w:space="0" w:color="auto"/>
            <w:left w:val="none" w:sz="0" w:space="0" w:color="auto"/>
            <w:bottom w:val="none" w:sz="0" w:space="0" w:color="auto"/>
            <w:right w:val="none" w:sz="0" w:space="0" w:color="auto"/>
          </w:divBdr>
        </w:div>
      </w:divsChild>
    </w:div>
    <w:div w:id="129128293">
      <w:bodyDiv w:val="1"/>
      <w:marLeft w:val="0"/>
      <w:marRight w:val="0"/>
      <w:marTop w:val="0"/>
      <w:marBottom w:val="0"/>
      <w:divBdr>
        <w:top w:val="none" w:sz="0" w:space="0" w:color="auto"/>
        <w:left w:val="none" w:sz="0" w:space="0" w:color="auto"/>
        <w:bottom w:val="none" w:sz="0" w:space="0" w:color="auto"/>
        <w:right w:val="none" w:sz="0" w:space="0" w:color="auto"/>
      </w:divBdr>
      <w:divsChild>
        <w:div w:id="723913598">
          <w:marLeft w:val="576"/>
          <w:marRight w:val="0"/>
          <w:marTop w:val="80"/>
          <w:marBottom w:val="0"/>
          <w:divBdr>
            <w:top w:val="none" w:sz="0" w:space="0" w:color="auto"/>
            <w:left w:val="none" w:sz="0" w:space="0" w:color="auto"/>
            <w:bottom w:val="none" w:sz="0" w:space="0" w:color="auto"/>
            <w:right w:val="none" w:sz="0" w:space="0" w:color="auto"/>
          </w:divBdr>
        </w:div>
        <w:div w:id="1721782880">
          <w:marLeft w:val="576"/>
          <w:marRight w:val="0"/>
          <w:marTop w:val="80"/>
          <w:marBottom w:val="0"/>
          <w:divBdr>
            <w:top w:val="none" w:sz="0" w:space="0" w:color="auto"/>
            <w:left w:val="none" w:sz="0" w:space="0" w:color="auto"/>
            <w:bottom w:val="none" w:sz="0" w:space="0" w:color="auto"/>
            <w:right w:val="none" w:sz="0" w:space="0" w:color="auto"/>
          </w:divBdr>
        </w:div>
        <w:div w:id="1586920070">
          <w:marLeft w:val="576"/>
          <w:marRight w:val="0"/>
          <w:marTop w:val="80"/>
          <w:marBottom w:val="0"/>
          <w:divBdr>
            <w:top w:val="none" w:sz="0" w:space="0" w:color="auto"/>
            <w:left w:val="none" w:sz="0" w:space="0" w:color="auto"/>
            <w:bottom w:val="none" w:sz="0" w:space="0" w:color="auto"/>
            <w:right w:val="none" w:sz="0" w:space="0" w:color="auto"/>
          </w:divBdr>
        </w:div>
      </w:divsChild>
    </w:div>
    <w:div w:id="231701526">
      <w:bodyDiv w:val="1"/>
      <w:marLeft w:val="0"/>
      <w:marRight w:val="0"/>
      <w:marTop w:val="0"/>
      <w:marBottom w:val="0"/>
      <w:divBdr>
        <w:top w:val="none" w:sz="0" w:space="0" w:color="auto"/>
        <w:left w:val="none" w:sz="0" w:space="0" w:color="auto"/>
        <w:bottom w:val="none" w:sz="0" w:space="0" w:color="auto"/>
        <w:right w:val="none" w:sz="0" w:space="0" w:color="auto"/>
      </w:divBdr>
      <w:divsChild>
        <w:div w:id="563610443">
          <w:marLeft w:val="576"/>
          <w:marRight w:val="0"/>
          <w:marTop w:val="80"/>
          <w:marBottom w:val="0"/>
          <w:divBdr>
            <w:top w:val="none" w:sz="0" w:space="0" w:color="auto"/>
            <w:left w:val="none" w:sz="0" w:space="0" w:color="auto"/>
            <w:bottom w:val="none" w:sz="0" w:space="0" w:color="auto"/>
            <w:right w:val="none" w:sz="0" w:space="0" w:color="auto"/>
          </w:divBdr>
        </w:div>
        <w:div w:id="1435859954">
          <w:marLeft w:val="576"/>
          <w:marRight w:val="0"/>
          <w:marTop w:val="80"/>
          <w:marBottom w:val="0"/>
          <w:divBdr>
            <w:top w:val="none" w:sz="0" w:space="0" w:color="auto"/>
            <w:left w:val="none" w:sz="0" w:space="0" w:color="auto"/>
            <w:bottom w:val="none" w:sz="0" w:space="0" w:color="auto"/>
            <w:right w:val="none" w:sz="0" w:space="0" w:color="auto"/>
          </w:divBdr>
        </w:div>
      </w:divsChild>
    </w:div>
    <w:div w:id="813525581">
      <w:bodyDiv w:val="1"/>
      <w:marLeft w:val="0"/>
      <w:marRight w:val="0"/>
      <w:marTop w:val="0"/>
      <w:marBottom w:val="0"/>
      <w:divBdr>
        <w:top w:val="none" w:sz="0" w:space="0" w:color="auto"/>
        <w:left w:val="none" w:sz="0" w:space="0" w:color="auto"/>
        <w:bottom w:val="none" w:sz="0" w:space="0" w:color="auto"/>
        <w:right w:val="none" w:sz="0" w:space="0" w:color="auto"/>
      </w:divBdr>
      <w:divsChild>
        <w:div w:id="2109039467">
          <w:marLeft w:val="576"/>
          <w:marRight w:val="0"/>
          <w:marTop w:val="80"/>
          <w:marBottom w:val="0"/>
          <w:divBdr>
            <w:top w:val="none" w:sz="0" w:space="0" w:color="auto"/>
            <w:left w:val="none" w:sz="0" w:space="0" w:color="auto"/>
            <w:bottom w:val="none" w:sz="0" w:space="0" w:color="auto"/>
            <w:right w:val="none" w:sz="0" w:space="0" w:color="auto"/>
          </w:divBdr>
        </w:div>
      </w:divsChild>
    </w:div>
    <w:div w:id="999769844">
      <w:bodyDiv w:val="1"/>
      <w:marLeft w:val="0"/>
      <w:marRight w:val="0"/>
      <w:marTop w:val="0"/>
      <w:marBottom w:val="0"/>
      <w:divBdr>
        <w:top w:val="none" w:sz="0" w:space="0" w:color="auto"/>
        <w:left w:val="none" w:sz="0" w:space="0" w:color="auto"/>
        <w:bottom w:val="none" w:sz="0" w:space="0" w:color="auto"/>
        <w:right w:val="none" w:sz="0" w:space="0" w:color="auto"/>
      </w:divBdr>
      <w:divsChild>
        <w:div w:id="2077588717">
          <w:marLeft w:val="576"/>
          <w:marRight w:val="0"/>
          <w:marTop w:val="80"/>
          <w:marBottom w:val="0"/>
          <w:divBdr>
            <w:top w:val="none" w:sz="0" w:space="0" w:color="auto"/>
            <w:left w:val="none" w:sz="0" w:space="0" w:color="auto"/>
            <w:bottom w:val="none" w:sz="0" w:space="0" w:color="auto"/>
            <w:right w:val="none" w:sz="0" w:space="0" w:color="auto"/>
          </w:divBdr>
        </w:div>
      </w:divsChild>
    </w:div>
    <w:div w:id="1162742039">
      <w:bodyDiv w:val="1"/>
      <w:marLeft w:val="0"/>
      <w:marRight w:val="0"/>
      <w:marTop w:val="0"/>
      <w:marBottom w:val="0"/>
      <w:divBdr>
        <w:top w:val="none" w:sz="0" w:space="0" w:color="auto"/>
        <w:left w:val="none" w:sz="0" w:space="0" w:color="auto"/>
        <w:bottom w:val="none" w:sz="0" w:space="0" w:color="auto"/>
        <w:right w:val="none" w:sz="0" w:space="0" w:color="auto"/>
      </w:divBdr>
      <w:divsChild>
        <w:div w:id="1352875099">
          <w:marLeft w:val="576"/>
          <w:marRight w:val="0"/>
          <w:marTop w:val="80"/>
          <w:marBottom w:val="0"/>
          <w:divBdr>
            <w:top w:val="none" w:sz="0" w:space="0" w:color="auto"/>
            <w:left w:val="none" w:sz="0" w:space="0" w:color="auto"/>
            <w:bottom w:val="none" w:sz="0" w:space="0" w:color="auto"/>
            <w:right w:val="none" w:sz="0" w:space="0" w:color="auto"/>
          </w:divBdr>
        </w:div>
        <w:div w:id="421487212">
          <w:marLeft w:val="576"/>
          <w:marRight w:val="0"/>
          <w:marTop w:val="80"/>
          <w:marBottom w:val="0"/>
          <w:divBdr>
            <w:top w:val="none" w:sz="0" w:space="0" w:color="auto"/>
            <w:left w:val="none" w:sz="0" w:space="0" w:color="auto"/>
            <w:bottom w:val="none" w:sz="0" w:space="0" w:color="auto"/>
            <w:right w:val="none" w:sz="0" w:space="0" w:color="auto"/>
          </w:divBdr>
        </w:div>
        <w:div w:id="1697274558">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425</Words>
  <Characters>2296</Characters>
  <Application>Microsoft Office Word</Application>
  <DocSecurity>0</DocSecurity>
  <Lines>19</Lines>
  <Paragraphs>5</Paragraphs>
  <ScaleCrop>false</ScaleCrop>
  <Company>Grizli777</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2021-05-17T10:20:00Z</dcterms:created>
  <dcterms:modified xsi:type="dcterms:W3CDTF">2021-06-07T11:48:00Z</dcterms:modified>
</cp:coreProperties>
</file>